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Revolutionary AI search engine launched for the crypto community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Revolutionary AI Search Engine Launched for Crypto Community</w:t>
      </w:r>
      <w:r/>
    </w:p>
    <w:p>
      <w:r/>
      <w:r>
        <w:rPr>
          <w:b/>
        </w:rPr>
        <w:t>CAMBRIDGE, UK</w:t>
      </w:r>
      <w:r>
        <w:t xml:space="preserve"> — In the rapidly evolving landscape of cryptocurrency, a new tool has emerged to help users navigate the complex world of digital assets, decentralized finance (DeFi), and blockchain technologies. Hero.io’s AI Search, developed by the Cambridge-based company Apta, promises to be a game-changer for the crypto community. Pre-registration for this advanced AI-driven search engine, designed specifically for crypto enthusiasts and professionals, is now open.</w:t>
      </w:r>
      <w:r/>
    </w:p>
    <w:p>
      <w:pPr>
        <w:pStyle w:val="Heading4"/>
      </w:pPr>
      <w:r>
        <w:t>A Tailored Solution for the Crypto World</w:t>
      </w:r>
      <w:r/>
    </w:p>
    <w:p>
      <w:r/>
      <w:r>
        <w:t>Hero.io’s AI Search distinguishes itself from general AI models like ChatGPT by focusing exclusively on the intricate sphere of cryptocurrencies. Whether you are a seasoned trader, developer, or curious investor, this tool aims to simplify your journey through the often bewildering crypto terrain. It offers accurate, rapid, and context-sensitive information, enabling users to make more informed decisions.</w:t>
      </w:r>
      <w:r/>
    </w:p>
    <w:p>
      <w:r/>
      <w:r>
        <w:rPr>
          <w:b/>
        </w:rPr>
        <w:t>Gintautas Nekrošius</w:t>
      </w:r>
      <w:r>
        <w:t>, Chief Marketing Officer at Hero.io, articulated the purpose of Hero.io’s AI Search: "Hero.io’s AI Search is more than just a search engine—it’s the AI tool designed specifically to navigate the complexities of the crypto world. We’re excited to offer early access, giving users the chance to experience the future of crypto intelligence firsthand."</w:t>
      </w:r>
      <w:r/>
    </w:p>
    <w:p>
      <w:pPr>
        <w:pStyle w:val="Heading4"/>
      </w:pPr>
      <w:r>
        <w:t>Benefits of Early Registration</w:t>
      </w:r>
      <w:r/>
    </w:p>
    <w:p>
      <w:r/>
      <w:r>
        <w:t>Hero.io is inviting users to pre-register and experience its cutting-edge features before the broader launch. Here are the key benefits:</w:t>
      </w:r>
      <w:r/>
      <w:r/>
    </w:p>
    <w:p>
      <w:pPr>
        <w:pStyle w:val="ListBullet"/>
        <w:spacing w:line="240" w:lineRule="auto"/>
        <w:ind w:left="720"/>
      </w:pPr>
      <w:r/>
      <w:r>
        <w:t>1-Month Premium Access: Early adopters will enjoy a month of premium access, providing deeper data analysis, exclusive insights, and advanced filters that cater specifically to the volatile crypto markets.</w:t>
      </w:r>
      <w:r/>
    </w:p>
    <w:p>
      <w:pPr>
        <w:pStyle w:val="ListBullet"/>
        <w:spacing w:line="240" w:lineRule="auto"/>
        <w:ind w:left="720"/>
      </w:pPr>
      <w:r/>
      <w:r>
        <w:t>Special Airdrop: Pre-registrants will benefit from a special airdrop, although the specifics remain undisclosed. This airdrop is expected to offer valuable tokens or rewards, enhancing the initial experience on the platform.</w:t>
      </w:r>
      <w:r/>
    </w:p>
    <w:p>
      <w:pPr>
        <w:pStyle w:val="ListBullet"/>
        <w:spacing w:line="240" w:lineRule="auto"/>
        <w:ind w:left="720"/>
      </w:pPr>
      <w:r/>
      <w:r>
        <w:t>Early Access to Advanced Tools: Those who pre-register will be able to test Hero.io’s advanced tools ahead of the wider rollout, gaining early confidence in the platform’s ability to tackle crypto-specific challenges—whether it’s identifying key market trends or analysing smart contracts.</w:t>
      </w:r>
      <w:r/>
      <w:r/>
    </w:p>
    <w:p>
      <w:pPr>
        <w:pStyle w:val="Heading4"/>
      </w:pPr>
      <w:r>
        <w:t>The Visionaries Behind Hero.io’s AI Search</w:t>
      </w:r>
      <w:r/>
    </w:p>
    <w:p>
      <w:r/>
      <w:r>
        <w:t xml:space="preserve">The development of Hero.io’s AI Search has been spearheaded by Apta, a company founded by top-level Cambridge PhD researchers. Their collective expertise in machine learning and artificial intelligence, combined with a deep understanding of blockchain technologies, underpins the reliability and precision of this tool. </w:t>
      </w:r>
      <w:r/>
    </w:p>
    <w:p>
      <w:r/>
      <w:r>
        <w:t>Nekrošius emphasised the commitment to integrity that Hero.io upholds: "At Hero.io, we’ve always focused on creating innovative tools with trust and security at their core. Hero.io’s AI Search is no different—built with precision, it’s designed to be a reliable companion for anyone navigating crypto’s fast-moving landscape.”</w:t>
      </w:r>
      <w:r/>
    </w:p>
    <w:p>
      <w:pPr>
        <w:pStyle w:val="Heading4"/>
      </w:pPr>
      <w:r>
        <w:t>How to Join the Pre-Registration</w:t>
      </w:r>
      <w:r/>
    </w:p>
    <w:p>
      <w:r/>
      <w:r>
        <w:t>To gain early access, interested users can visit Hero.io’s website and sign up with their email. This will secure their spot for 1-month premium access, the special airdrop, and the opportunity to explore the advanced features ahead of the full launch, anticipated in Q4 2024.</w:t>
      </w:r>
      <w:r/>
    </w:p>
    <w:p>
      <w:pPr>
        <w:pStyle w:val="Heading4"/>
      </w:pPr>
      <w:r>
        <w:t>A New Era of Crypto Intelligence</w:t>
      </w:r>
      <w:r/>
    </w:p>
    <w:p>
      <w:r/>
      <w:r>
        <w:t>As the cryptocurrency space continues to grow in complexity, tools like Hero.io’s AI Search are becoming indispensable. Developed by Apta’s team of experts, this search engine is set to revolutionise how users acquire information, discern market trends, and make decisions in the crypto world. With its advanced, crypto-specific functionality, Hero.io’s AI Search is poised to become an essential resource for both experienced professionals and newcomers alike.</w:t>
      </w:r>
      <w:r/>
    </w:p>
    <w:p>
      <w:r/>
      <w:r>
        <w:t>Those looking to delve into this innovative crypto intelligence tool can pre-register now and take the first step towards a more navigable and insightful cryptocurrency experience.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