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Reform UK launches AI-generated attack on Labour with spoof film trailer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bold move, Reform UK has escalated its critique of the Labour Party and Prime Minister Sir Keir Starmer with an AI-generated party political broadcast aired this evening on terrestrial television. The broadcast, styled as a spoof film trailer under the title "Labour’s Britain," painted a dystopian picture of UK society, highlighting areas where Reform UK believes Labour has failed to deliver during its tenure.</w:t>
      </w:r>
      <w:r/>
    </w:p>
    <w:p>
      <w:r/>
      <w:r>
        <w:t>The pseudo-trailer aimed to underscore alleged shortcomings of the current government, featuring themes such as “Shivering grandparents with no winter fuel allowance.” It also touched on concerns surrounding "free clothing, glasses, accommodation, tickets, illegal migrants and trade unions," suggesting these aspects have not been adequately addressed under Labour's leadership.</w:t>
      </w:r>
      <w:r/>
    </w:p>
    <w:p>
      <w:r/>
      <w:r>
        <w:t>In a scathing presentation, the film's cast was depicted using caricatures of Labour cabinet members, with particular emphasis on Prime Minister Keir Starmer. The broadcast introduced him as "Free Gear Keir", a jibe rooted in the accusations levelled against him for accepting gifts, a controversy that has recently ignited discourse about ethical governance within the party.</w:t>
      </w:r>
      <w:r/>
    </w:p>
    <w:p>
      <w:r/>
      <w:r>
        <w:t>Nigel Farage, a prominent figure in British politics renowned for his outspoken positions, concluded the broadcast with a direct attack on Labour. Farage accused the party of a lack of genuine compassion for the nation, encapsulating Reform UK's narrative that Labour's policies have led to societal neglect.</w:t>
      </w:r>
      <w:r/>
    </w:p>
    <w:p>
      <w:r/>
      <w:r>
        <w:t xml:space="preserve">Within Labour ranks, these attacks come amidst internal dynamics that also draw attention. A particular spotlight has been cast on Mr. McSweeny, a figure well-regarded among Labour staff, yet possessing a past that could alienate some party members. His association with the think tank Labour Together, an organisation noted for efforts to limit Jeremy Corbyn's influence, indicates a complex relationship with the party's left-wing contingent. </w:t>
      </w:r>
      <w:r/>
    </w:p>
    <w:p>
      <w:r/>
      <w:r>
        <w:t xml:space="preserve">The broadcast represents a strategic manoeuvre by Reform UK to capitalise on what it perceives as Labour's vulnerabilities. The usage of AI for creating such content underscores not only the technological evolution in political messaging but also amplifies the intensity and sharpness of the opposition's critique. </w:t>
      </w:r>
      <w:r/>
    </w:p>
    <w:p>
      <w:r/>
      <w:r>
        <w:t>As the political landscape continues to shift, this broadcast may serve as a significant moment in the ongoing discourse between Reform UK and Labour, setting the stage for further debate and scrutiny in the lead-up to forthcoming political contests.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https://metro.co.uk/2024/10/08/reform-screen-first-ever-ai-party-political-broadcast-tonight-21757230/</w:t>
        </w:r>
      </w:hyperlink>
      <w:r>
        <w:t xml:space="preserve"> - Corroborates the AI-generated party political broadcast by Reform UK, its content, and the controversy surrounding its use of AI.</w:t>
      </w:r>
      <w:r/>
    </w:p>
    <w:p>
      <w:pPr>
        <w:pStyle w:val="ListNumber"/>
        <w:spacing w:line="240" w:lineRule="auto"/>
        <w:ind w:left="720"/>
      </w:pPr>
      <w:r/>
      <w:hyperlink r:id="rId11">
        <w:r>
          <w:rPr>
            <w:color w:val="0000EE"/>
            <w:u w:val="single"/>
          </w:rPr>
          <w:t>https://www.express.co.uk/news/politics/1958654/nigel-farage-mocks-labour-new-video</w:t>
        </w:r>
      </w:hyperlink>
      <w:r>
        <w:t xml:space="preserve"> - Details the AI-generated broadcast, its themes, and Nigel Farage's criticism of Labour.</w:t>
      </w:r>
      <w:r/>
    </w:p>
    <w:p>
      <w:pPr>
        <w:pStyle w:val="ListNumber"/>
        <w:spacing w:line="240" w:lineRule="auto"/>
        <w:ind w:left="720"/>
      </w:pPr>
      <w:r/>
      <w:hyperlink r:id="rId10">
        <w:r>
          <w:rPr>
            <w:color w:val="0000EE"/>
            <w:u w:val="single"/>
          </w:rPr>
          <w:t>https://metro.co.uk/2024/10/08/reform-screen-first-ever-ai-party-political-broadcast-tonight-21757230/</w:t>
        </w:r>
      </w:hyperlink>
      <w:r>
        <w:t xml:space="preserve"> - Explains the broadcast's focus on 'Shivering grandparents with no winter fuel allowance' and other societal issues.</w:t>
      </w:r>
      <w:r/>
    </w:p>
    <w:p>
      <w:pPr>
        <w:pStyle w:val="ListNumber"/>
        <w:spacing w:line="240" w:lineRule="auto"/>
        <w:ind w:left="720"/>
      </w:pPr>
      <w:r/>
      <w:hyperlink r:id="rId11">
        <w:r>
          <w:rPr>
            <w:color w:val="0000EE"/>
            <w:u w:val="single"/>
          </w:rPr>
          <w:t>https://www.express.co.uk/news/politics/1958654/nigel-farage-mocks-labour-new-video</w:t>
        </w:r>
      </w:hyperlink>
      <w:r>
        <w:t xml:space="preserve"> - Mentions the caricatures of Labour cabinet members, including 'Free Gear Keir' and the controversy over gifts accepted by Prime Minister Keir Starmer.</w:t>
      </w:r>
      <w:r/>
    </w:p>
    <w:p>
      <w:pPr>
        <w:pStyle w:val="ListNumber"/>
        <w:spacing w:line="240" w:lineRule="auto"/>
        <w:ind w:left="720"/>
      </w:pPr>
      <w:r/>
      <w:hyperlink r:id="rId10">
        <w:r>
          <w:rPr>
            <w:color w:val="0000EE"/>
            <w:u w:val="single"/>
          </w:rPr>
          <w:t>https://metro.co.uk/2024/10/08/reform-screen-first-ever-ai-party-political-broadcast-tonight-21757230/</w:t>
        </w:r>
      </w:hyperlink>
      <w:r>
        <w:t xml:space="preserve"> - Highlights Nigel Farage's conclusion and his attack on Labour's lack of genuine compassion for the nation.</w:t>
      </w:r>
      <w:r/>
    </w:p>
    <w:p>
      <w:pPr>
        <w:pStyle w:val="ListNumber"/>
        <w:spacing w:line="240" w:lineRule="auto"/>
        <w:ind w:left="720"/>
      </w:pPr>
      <w:r/>
      <w:hyperlink r:id="rId11">
        <w:r>
          <w:rPr>
            <w:color w:val="0000EE"/>
            <w:u w:val="single"/>
          </w:rPr>
          <w:t>https://www.express.co.uk/news/politics/1958654/nigel-farage-mocks-labour-new-video</w:t>
        </w:r>
      </w:hyperlink>
      <w:r>
        <w:t xml:space="preserve"> - Discusses the strategic manoeuvre by Reform UK to capitalize on Labour's perceived vulnerabilities.</w:t>
      </w:r>
      <w:r/>
    </w:p>
    <w:p>
      <w:pPr>
        <w:pStyle w:val="ListNumber"/>
        <w:spacing w:line="240" w:lineRule="auto"/>
        <w:ind w:left="720"/>
      </w:pPr>
      <w:r/>
      <w:hyperlink r:id="rId10">
        <w:r>
          <w:rPr>
            <w:color w:val="0000EE"/>
            <w:u w:val="single"/>
          </w:rPr>
          <w:t>https://metro.co.uk/2024/10/08/reform-screen-first-ever-ai-party-political-broadcast-tonight-21757230/</w:t>
        </w:r>
      </w:hyperlink>
      <w:r>
        <w:t xml:space="preserve"> - Addresses the use of AI in the broadcast and the implications for political messaging and regulation.</w:t>
      </w:r>
      <w:r/>
    </w:p>
    <w:p>
      <w:pPr>
        <w:pStyle w:val="ListNumber"/>
        <w:spacing w:line="240" w:lineRule="auto"/>
        <w:ind w:left="720"/>
      </w:pPr>
      <w:r/>
      <w:hyperlink r:id="rId11">
        <w:r>
          <w:rPr>
            <w:color w:val="0000EE"/>
            <w:u w:val="single"/>
          </w:rPr>
          <w:t>https://www.express.co.uk/news/politics/1958654/nigel-farage-mocks-labour-new-video</w:t>
        </w:r>
      </w:hyperlink>
      <w:r>
        <w:t xml:space="preserve"> - Provides context on the reaction to the broadcast, including mixed reactions on social media.</w:t>
      </w:r>
      <w:r/>
    </w:p>
    <w:p>
      <w:pPr>
        <w:pStyle w:val="ListNumber"/>
        <w:spacing w:line="240" w:lineRule="auto"/>
        <w:ind w:left="720"/>
      </w:pPr>
      <w:r/>
      <w:hyperlink r:id="rId12">
        <w:r>
          <w:rPr>
            <w:color w:val="0000EE"/>
            <w:u w:val="single"/>
          </w:rPr>
          <w:t>https://www.telegraph.co.uk/politics/2024/07/09/reform-uk-candidate-ai-generated-mark-matlock-clapham/</w:t>
        </w:r>
      </w:hyperlink>
      <w:r>
        <w:t xml:space="preserve"> - Although not directly related to the broadcast, it shows previous instances of AI-related controversies involving Reform UK, setting a precedent for their use of AI.</w:t>
      </w:r>
      <w:r/>
    </w:p>
    <w:p>
      <w:pPr>
        <w:pStyle w:val="ListNumber"/>
        <w:spacing w:line="240" w:lineRule="auto"/>
        <w:ind w:left="720"/>
      </w:pPr>
      <w:r/>
      <w:hyperlink r:id="rId13">
        <w:r>
          <w:rPr>
            <w:color w:val="0000EE"/>
            <w:u w:val="single"/>
          </w:rPr>
          <w:t>https://www.theguardian.com/politics/article/2024/jul/08/reform-uk-under-pressure-to-prove-all-its-candidates-were-real-people</w:t>
        </w:r>
      </w:hyperlink>
      <w:r>
        <w:t xml:space="preserve"> - Provides background on Reform UK's previous controversies, including questions about the authenticity of their candidates, which adds context to their current strategies.</w:t>
      </w:r>
      <w:r/>
    </w:p>
    <w:p>
      <w:pPr>
        <w:pStyle w:val="ListNumber"/>
        <w:spacing w:line="240" w:lineRule="auto"/>
        <w:ind w:left="720"/>
      </w:pPr>
      <w:r/>
      <w:hyperlink r:id="rId11">
        <w:r>
          <w:rPr>
            <w:color w:val="0000EE"/>
            <w:u w:val="single"/>
          </w:rPr>
          <w:t>https://www.express.co.uk/news/politics/1958654/nigel-farage-mocks-labour-new-video</w:t>
        </w:r>
      </w:hyperlink>
      <w:r>
        <w:t xml:space="preserve"> - Reiterates the significance of the broadcast in the ongoing discourse between Reform UK and Labour.</w:t>
      </w:r>
      <w:r/>
    </w:p>
    <w:p>
      <w:pPr>
        <w:pStyle w:val="ListNumber"/>
        <w:spacing w:line="240" w:lineRule="auto"/>
        <w:ind w:left="720"/>
      </w:pPr>
      <w:r/>
      <w:hyperlink r:id="rId11">
        <w:r>
          <w:rPr>
            <w:color w:val="0000EE"/>
            <w:u w:val="single"/>
          </w:rPr>
          <w:t>https://www.express.co.uk/news/politics/1958654/nigel-farage-mocks-labour-new-video</w:t>
        </w:r>
      </w:hyperlink>
      <w:r>
        <w:t xml:space="preserve"> - Please view link - unable to able to access data</w:t>
      </w:r>
      <w:r/>
    </w:p>
    <w:p>
      <w:pPr>
        <w:pStyle w:val="ListNumber"/>
        <w:spacing w:line="240" w:lineRule="auto"/>
        <w:ind w:left="720"/>
      </w:pPr>
      <w:r/>
      <w:hyperlink r:id="rId14">
        <w:r>
          <w:rPr>
            <w:color w:val="0000EE"/>
            <w:u w:val="single"/>
          </w:rPr>
          <w:t>https://www.standard.co.uk/news/politics/sue-gray-new-labour-government-prime-minister-gordon-brown-b1186373.html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etro.co.uk/2024/10/08/reform-screen-first-ever-ai-party-political-broadcast-tonight-21757230/" TargetMode="External"/><Relationship Id="rId11" Type="http://schemas.openxmlformats.org/officeDocument/2006/relationships/hyperlink" Target="https://www.express.co.uk/news/politics/1958654/nigel-farage-mocks-labour-new-video" TargetMode="External"/><Relationship Id="rId12" Type="http://schemas.openxmlformats.org/officeDocument/2006/relationships/hyperlink" Target="https://www.telegraph.co.uk/politics/2024/07/09/reform-uk-candidate-ai-generated-mark-matlock-clapham/" TargetMode="External"/><Relationship Id="rId13" Type="http://schemas.openxmlformats.org/officeDocument/2006/relationships/hyperlink" Target="https://www.theguardian.com/politics/article/2024/jul/08/reform-uk-under-pressure-to-prove-all-its-candidates-were-real-people" TargetMode="External"/><Relationship Id="rId14" Type="http://schemas.openxmlformats.org/officeDocument/2006/relationships/hyperlink" Target="https://www.standard.co.uk/news/politics/sue-gray-new-labour-government-prime-minister-gordon-brown-b118637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